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83A" w:rsidRDefault="002E483A" w:rsidP="00D8148F">
      <w:pPr>
        <w:rPr>
          <w:rFonts w:ascii="Times New Roman" w:hAnsi="Times New Roman" w:cs="Times New Roman"/>
          <w:sz w:val="32"/>
          <w:szCs w:val="32"/>
        </w:rPr>
      </w:pPr>
    </w:p>
    <w:p w:rsidR="00B66A8C" w:rsidRPr="0016627A" w:rsidRDefault="00B66A8C" w:rsidP="00B66A8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16627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Заключение о результатах публичных слушаний</w:t>
      </w:r>
    </w:p>
    <w:p w:rsidR="00B66A8C" w:rsidRPr="0016627A" w:rsidRDefault="00D8148F" w:rsidP="00D8148F">
      <w:pPr>
        <w:pBdr>
          <w:bottom w:val="single" w:sz="4" w:space="1" w:color="auto"/>
        </w:pBd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 w:bidi="hi-IN"/>
        </w:rPr>
      </w:pPr>
      <w:r w:rsidRPr="0016627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п</w:t>
      </w:r>
      <w:r w:rsidR="00022E44" w:rsidRPr="0016627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о проекту межевания территории многоквартирного дома расположенного по адресу: РФ, Красноярский край, Курагинский муниципальный район, городское поселение поселок Курагино, поселок городского типа Курагино, улица </w:t>
      </w:r>
      <w:proofErr w:type="spellStart"/>
      <w:r w:rsidR="00863F7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Кошурникова</w:t>
      </w:r>
      <w:proofErr w:type="spellEnd"/>
      <w:r w:rsidR="0027675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, земельный участок </w:t>
      </w:r>
      <w:r w:rsidR="00863F7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17</w:t>
      </w:r>
    </w:p>
    <w:p w:rsidR="00B66A8C" w:rsidRPr="00B66A8C" w:rsidRDefault="00B66A8C" w:rsidP="00B66A8C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0"/>
          <w:szCs w:val="20"/>
          <w:lang w:eastAsia="zh-CN" w:bidi="hi-IN"/>
        </w:rPr>
      </w:pPr>
      <w:r w:rsidRPr="00B66A8C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                   </w:t>
      </w:r>
      <w:r w:rsidRPr="00B66A8C">
        <w:rPr>
          <w:rFonts w:ascii="Times New Roman" w:eastAsia="Arial" w:hAnsi="Times New Roman" w:cs="Times New Roman"/>
          <w:sz w:val="20"/>
          <w:szCs w:val="20"/>
          <w:lang w:eastAsia="zh-CN" w:bidi="hi-IN"/>
        </w:rPr>
        <w:t>(наименование проекта, подлежащего рассмотрению</w:t>
      </w:r>
      <w:r w:rsidRPr="00B66A8C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 xml:space="preserve"> </w:t>
      </w:r>
      <w:r w:rsidRPr="00B66A8C">
        <w:rPr>
          <w:rFonts w:ascii="Times New Roman" w:eastAsia="Arial" w:hAnsi="Times New Roman" w:cs="Times New Roman"/>
          <w:sz w:val="20"/>
          <w:szCs w:val="20"/>
          <w:lang w:eastAsia="zh-CN" w:bidi="hi-IN"/>
        </w:rPr>
        <w:t>на публичных слушаниях)</w:t>
      </w:r>
    </w:p>
    <w:p w:rsidR="00B66A8C" w:rsidRPr="00B66A8C" w:rsidRDefault="00B66A8C" w:rsidP="00B66A8C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zh-CN" w:bidi="hi-IN"/>
        </w:rPr>
      </w:pPr>
    </w:p>
    <w:p w:rsidR="00B66A8C" w:rsidRPr="00B66A8C" w:rsidRDefault="00BF32E4" w:rsidP="00B66A8C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Arial" w:hAnsi="Times New Roman" w:cs="Times New Roman"/>
          <w:sz w:val="24"/>
          <w:szCs w:val="24"/>
          <w:u w:val="single"/>
          <w:lang w:eastAsia="zh-CN" w:bidi="hi-IN"/>
        </w:rPr>
        <w:t>«</w:t>
      </w:r>
      <w:r w:rsidR="00022E44">
        <w:rPr>
          <w:rFonts w:ascii="Times New Roman" w:eastAsia="Arial" w:hAnsi="Times New Roman" w:cs="Times New Roman"/>
          <w:sz w:val="24"/>
          <w:szCs w:val="24"/>
          <w:u w:val="single"/>
          <w:lang w:eastAsia="zh-CN" w:bidi="hi-IN"/>
        </w:rPr>
        <w:t>13</w:t>
      </w:r>
      <w:r>
        <w:rPr>
          <w:rFonts w:ascii="Times New Roman" w:eastAsia="Arial" w:hAnsi="Times New Roman" w:cs="Times New Roman"/>
          <w:sz w:val="24"/>
          <w:szCs w:val="24"/>
          <w:u w:val="single"/>
          <w:lang w:eastAsia="zh-CN" w:bidi="hi-IN"/>
        </w:rPr>
        <w:t>»</w:t>
      </w:r>
      <w:r w:rsidR="00D8148F">
        <w:rPr>
          <w:rFonts w:ascii="Times New Roman" w:eastAsia="Arial" w:hAnsi="Times New Roman" w:cs="Times New Roman"/>
          <w:sz w:val="24"/>
          <w:szCs w:val="24"/>
          <w:u w:val="single"/>
          <w:lang w:eastAsia="zh-CN" w:bidi="hi-IN"/>
        </w:rPr>
        <w:t xml:space="preserve"> января </w:t>
      </w:r>
      <w:r w:rsidR="00B66A8C" w:rsidRPr="00B66A8C">
        <w:rPr>
          <w:rFonts w:ascii="Times New Roman" w:eastAsia="Arial" w:hAnsi="Times New Roman" w:cs="Times New Roman"/>
          <w:sz w:val="24"/>
          <w:szCs w:val="24"/>
          <w:u w:val="single"/>
          <w:lang w:eastAsia="zh-CN" w:bidi="hi-IN"/>
        </w:rPr>
        <w:t>20</w:t>
      </w:r>
      <w:r w:rsidR="00022E44">
        <w:rPr>
          <w:rFonts w:ascii="Times New Roman" w:eastAsia="Arial" w:hAnsi="Times New Roman" w:cs="Times New Roman"/>
          <w:sz w:val="24"/>
          <w:szCs w:val="24"/>
          <w:u w:val="single"/>
          <w:lang w:eastAsia="zh-CN" w:bidi="hi-IN"/>
        </w:rPr>
        <w:t>22</w:t>
      </w:r>
      <w:r w:rsidR="00B66A8C" w:rsidRPr="00B66A8C">
        <w:rPr>
          <w:rFonts w:ascii="Times New Roman" w:eastAsia="Arial" w:hAnsi="Times New Roman" w:cs="Times New Roman"/>
          <w:sz w:val="24"/>
          <w:szCs w:val="24"/>
          <w:u w:val="single"/>
          <w:lang w:eastAsia="zh-CN" w:bidi="hi-IN"/>
        </w:rPr>
        <w:t xml:space="preserve"> г.                </w:t>
      </w:r>
      <w:r w:rsidR="00B66A8C" w:rsidRPr="00B66A8C">
        <w:rPr>
          <w:rFonts w:ascii="Times New Roman" w:eastAsia="Arial" w:hAnsi="Times New Roman" w:cs="Times New Roman"/>
          <w:sz w:val="24"/>
          <w:szCs w:val="24"/>
          <w:lang w:eastAsia="zh-CN" w:bidi="hi-IN"/>
        </w:rPr>
        <w:t xml:space="preserve">                                                           </w:t>
      </w:r>
      <w:r w:rsidR="00B66A8C">
        <w:rPr>
          <w:rFonts w:ascii="Times New Roman" w:eastAsia="Arial" w:hAnsi="Times New Roman" w:cs="Times New Roman"/>
          <w:sz w:val="24"/>
          <w:szCs w:val="24"/>
          <w:lang w:eastAsia="zh-CN" w:bidi="hi-IN"/>
        </w:rPr>
        <w:t xml:space="preserve">                  </w:t>
      </w:r>
      <w:proofErr w:type="spellStart"/>
      <w:r w:rsidR="00B66A8C" w:rsidRPr="00B66A8C">
        <w:rPr>
          <w:rFonts w:ascii="Times New Roman" w:eastAsia="Arial" w:hAnsi="Times New Roman" w:cs="Times New Roman"/>
          <w:sz w:val="24"/>
          <w:szCs w:val="24"/>
          <w:lang w:eastAsia="zh-CN" w:bidi="hi-IN"/>
        </w:rPr>
        <w:t>пгт</w:t>
      </w:r>
      <w:proofErr w:type="spellEnd"/>
      <w:r w:rsidR="00B66A8C" w:rsidRPr="00B66A8C">
        <w:rPr>
          <w:rFonts w:ascii="Times New Roman" w:eastAsia="Arial" w:hAnsi="Times New Roman" w:cs="Times New Roman"/>
          <w:sz w:val="24"/>
          <w:szCs w:val="24"/>
          <w:lang w:eastAsia="zh-CN" w:bidi="hi-IN"/>
        </w:rPr>
        <w:t>. Курагино</w:t>
      </w:r>
    </w:p>
    <w:p w:rsidR="00B66A8C" w:rsidRPr="00B66A8C" w:rsidRDefault="00B66A8C" w:rsidP="00B66A8C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0"/>
          <w:szCs w:val="20"/>
          <w:lang w:eastAsia="zh-CN" w:bidi="hi-IN"/>
        </w:rPr>
      </w:pPr>
      <w:r w:rsidRPr="00B66A8C">
        <w:rPr>
          <w:rFonts w:ascii="Times New Roman" w:eastAsia="Arial" w:hAnsi="Times New Roman" w:cs="Times New Roman"/>
          <w:sz w:val="20"/>
          <w:szCs w:val="20"/>
          <w:lang w:eastAsia="zh-CN" w:bidi="hi-IN"/>
        </w:rPr>
        <w:t>(дата оформления заключения)</w:t>
      </w:r>
    </w:p>
    <w:p w:rsidR="00B66A8C" w:rsidRPr="00B66A8C" w:rsidRDefault="00B66A8C" w:rsidP="00B66A8C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zh-CN" w:bidi="hi-IN"/>
        </w:rPr>
      </w:pPr>
    </w:p>
    <w:p w:rsidR="00B66A8C" w:rsidRPr="003276DB" w:rsidRDefault="00B66A8C" w:rsidP="003276DB">
      <w:pPr>
        <w:pBdr>
          <w:bottom w:val="single" w:sz="4" w:space="1" w:color="auto"/>
        </w:pBdr>
        <w:suppressAutoHyphens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  <w:lang w:eastAsia="zh-CN" w:bidi="hi-IN"/>
        </w:rPr>
      </w:pPr>
      <w:r w:rsidRPr="002030A2">
        <w:rPr>
          <w:rFonts w:ascii="Times New Roman" w:eastAsia="Arial" w:hAnsi="Times New Roman" w:cs="Times New Roman"/>
          <w:sz w:val="24"/>
          <w:szCs w:val="24"/>
          <w:lang w:eastAsia="zh-CN" w:bidi="hi-IN"/>
        </w:rPr>
        <w:t>Заключение о результатах  публичных  слушаний подготовлено на основании протокола публичных слушаний по проек</w:t>
      </w:r>
      <w:r w:rsidR="00814181" w:rsidRPr="002030A2">
        <w:rPr>
          <w:rFonts w:ascii="Times New Roman" w:eastAsia="Arial" w:hAnsi="Times New Roman" w:cs="Times New Roman"/>
          <w:sz w:val="24"/>
          <w:szCs w:val="24"/>
          <w:lang w:eastAsia="zh-CN" w:bidi="hi-IN"/>
        </w:rPr>
        <w:t>ту</w:t>
      </w:r>
      <w:r w:rsidR="00D8148F" w:rsidRPr="002030A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8148F" w:rsidRPr="002030A2">
        <w:rPr>
          <w:rFonts w:ascii="Times New Roman" w:eastAsia="Arial" w:hAnsi="Times New Roman" w:cs="Times New Roman"/>
          <w:sz w:val="24"/>
          <w:szCs w:val="24"/>
          <w:lang w:eastAsia="zh-CN" w:bidi="hi-IN"/>
        </w:rPr>
        <w:t xml:space="preserve">межевания территории многоквартирного дома расположенного по адресу: РФ, Красноярский край, Курагинский муниципальный район, городское поселение поселок Курагино, поселок городского типа Курагино, </w:t>
      </w:r>
      <w:proofErr w:type="spellStart"/>
      <w:r w:rsidR="00863F7E">
        <w:rPr>
          <w:rFonts w:ascii="Times New Roman" w:eastAsia="Arial" w:hAnsi="Times New Roman" w:cs="Times New Roman"/>
          <w:sz w:val="24"/>
          <w:szCs w:val="24"/>
          <w:lang w:eastAsia="zh-CN" w:bidi="hi-IN"/>
        </w:rPr>
        <w:t>Кошурникова</w:t>
      </w:r>
      <w:proofErr w:type="spellEnd"/>
      <w:r w:rsidR="00EE1249" w:rsidRPr="00EE1249">
        <w:rPr>
          <w:rFonts w:ascii="Times New Roman" w:eastAsia="Arial" w:hAnsi="Times New Roman" w:cs="Times New Roman"/>
          <w:sz w:val="24"/>
          <w:szCs w:val="24"/>
          <w:lang w:eastAsia="zh-CN" w:bidi="hi-IN"/>
        </w:rPr>
        <w:t xml:space="preserve">, земельный участок </w:t>
      </w:r>
      <w:r w:rsidR="00863F7E">
        <w:rPr>
          <w:rFonts w:ascii="Times New Roman" w:eastAsia="Arial" w:hAnsi="Times New Roman" w:cs="Times New Roman"/>
          <w:sz w:val="24"/>
          <w:szCs w:val="24"/>
          <w:lang w:eastAsia="zh-CN" w:bidi="hi-IN"/>
        </w:rPr>
        <w:t>17</w:t>
      </w:r>
      <w:r w:rsidR="0016627A" w:rsidRPr="003276DB">
        <w:rPr>
          <w:rFonts w:ascii="Times New Roman" w:eastAsia="Arial" w:hAnsi="Times New Roman" w:cs="Times New Roman"/>
          <w:sz w:val="24"/>
          <w:szCs w:val="24"/>
          <w:lang w:eastAsia="zh-CN" w:bidi="hi-IN"/>
        </w:rPr>
        <w:t>,</w:t>
      </w:r>
      <w:r w:rsidR="00D8148F" w:rsidRPr="003276DB">
        <w:rPr>
          <w:rFonts w:ascii="Times New Roman" w:eastAsia="Arial" w:hAnsi="Times New Roman" w:cs="Times New Roman"/>
          <w:sz w:val="24"/>
          <w:szCs w:val="24"/>
          <w:lang w:eastAsia="zh-CN" w:bidi="hi-IN"/>
        </w:rPr>
        <w:t xml:space="preserve"> </w:t>
      </w:r>
      <w:r w:rsidR="00814181" w:rsidRPr="003276DB">
        <w:rPr>
          <w:rFonts w:ascii="Times New Roman" w:eastAsia="Arial" w:hAnsi="Times New Roman" w:cs="Times New Roman"/>
          <w:sz w:val="24"/>
          <w:szCs w:val="24"/>
          <w:lang w:eastAsia="zh-CN" w:bidi="hi-IN"/>
        </w:rPr>
        <w:t xml:space="preserve"> </w:t>
      </w:r>
      <w:r w:rsidRPr="003276DB">
        <w:rPr>
          <w:rFonts w:ascii="Times New Roman" w:eastAsia="Arial" w:hAnsi="Times New Roman" w:cs="Times New Roman"/>
          <w:sz w:val="24"/>
          <w:szCs w:val="24"/>
          <w:lang w:eastAsia="zh-CN" w:bidi="hi-IN"/>
        </w:rPr>
        <w:t xml:space="preserve">от </w:t>
      </w:r>
      <w:r w:rsidR="00022E44" w:rsidRPr="003276DB">
        <w:rPr>
          <w:rFonts w:ascii="Times New Roman" w:eastAsia="Arial" w:hAnsi="Times New Roman" w:cs="Times New Roman"/>
          <w:sz w:val="24"/>
          <w:szCs w:val="24"/>
          <w:lang w:eastAsia="zh-CN" w:bidi="hi-IN"/>
        </w:rPr>
        <w:t>13.01.2022</w:t>
      </w:r>
      <w:r w:rsidRPr="003276DB">
        <w:rPr>
          <w:rFonts w:ascii="Times New Roman" w:eastAsia="Arial" w:hAnsi="Times New Roman" w:cs="Times New Roman"/>
          <w:sz w:val="24"/>
          <w:szCs w:val="24"/>
          <w:lang w:eastAsia="zh-CN" w:bidi="hi-IN"/>
        </w:rPr>
        <w:t xml:space="preserve"> года</w:t>
      </w:r>
      <w:r w:rsidR="003276DB">
        <w:rPr>
          <w:rFonts w:ascii="Times New Roman" w:eastAsia="Arial" w:hAnsi="Times New Roman" w:cs="Times New Roman"/>
          <w:sz w:val="24"/>
          <w:szCs w:val="24"/>
          <w:lang w:eastAsia="zh-CN" w:bidi="hi-IN"/>
        </w:rPr>
        <w:t>.</w:t>
      </w:r>
    </w:p>
    <w:p w:rsidR="00B66A8C" w:rsidRPr="00B66A8C" w:rsidRDefault="00B66A8C" w:rsidP="00B66A8C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sz w:val="20"/>
          <w:szCs w:val="20"/>
          <w:lang w:eastAsia="zh-CN" w:bidi="hi-IN"/>
        </w:rPr>
      </w:pPr>
      <w:r w:rsidRPr="00B66A8C">
        <w:rPr>
          <w:rFonts w:ascii="Times New Roman" w:eastAsia="Arial" w:hAnsi="Times New Roman" w:cs="Times New Roman"/>
          <w:sz w:val="20"/>
          <w:szCs w:val="20"/>
          <w:lang w:eastAsia="zh-CN" w:bidi="hi-IN"/>
        </w:rPr>
        <w:t>(реквизиты протокола публичных слушаний)</w:t>
      </w:r>
    </w:p>
    <w:p w:rsidR="00B66A8C" w:rsidRPr="00B66A8C" w:rsidRDefault="00B66A8C" w:rsidP="00B66A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 w:rsidRPr="00B66A8C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    </w:t>
      </w:r>
      <w:r w:rsidRPr="00B66A8C">
        <w:rPr>
          <w:rFonts w:ascii="Times New Roman" w:eastAsia="Arial" w:hAnsi="Times New Roman" w:cs="Times New Roman"/>
          <w:sz w:val="24"/>
          <w:szCs w:val="24"/>
          <w:lang w:eastAsia="zh-CN" w:bidi="hi-IN"/>
        </w:rPr>
        <w:t xml:space="preserve">В публичных слушаниях приняли участие </w:t>
      </w:r>
      <w:r w:rsidR="00245D0F" w:rsidRPr="00245D0F">
        <w:rPr>
          <w:rFonts w:ascii="Times New Roman" w:eastAsia="Arial" w:hAnsi="Times New Roman" w:cs="Times New Roman"/>
          <w:sz w:val="24"/>
          <w:szCs w:val="24"/>
          <w:u w:val="single"/>
          <w:lang w:eastAsia="zh-CN" w:bidi="hi-IN"/>
        </w:rPr>
        <w:t xml:space="preserve">              0                </w:t>
      </w:r>
      <w:r w:rsidRPr="00B66A8C">
        <w:rPr>
          <w:rFonts w:ascii="Times New Roman" w:eastAsia="Arial" w:hAnsi="Times New Roman" w:cs="Times New Roman"/>
          <w:sz w:val="24"/>
          <w:szCs w:val="24"/>
          <w:lang w:eastAsia="zh-CN" w:bidi="hi-IN"/>
        </w:rPr>
        <w:t>участников публичных</w:t>
      </w:r>
    </w:p>
    <w:p w:rsidR="0043713C" w:rsidRDefault="00B66A8C" w:rsidP="00B66A8C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0"/>
          <w:szCs w:val="20"/>
          <w:lang w:eastAsia="zh-CN" w:bidi="hi-IN"/>
        </w:rPr>
      </w:pPr>
      <w:r w:rsidRPr="00B66A8C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                                                                           </w:t>
      </w:r>
      <w:r w:rsidRPr="00B66A8C">
        <w:rPr>
          <w:rFonts w:ascii="Times New Roman" w:eastAsia="Arial" w:hAnsi="Times New Roman" w:cs="Times New Roman"/>
          <w:sz w:val="20"/>
          <w:szCs w:val="20"/>
          <w:lang w:eastAsia="zh-CN" w:bidi="hi-IN"/>
        </w:rPr>
        <w:t>(количество)</w:t>
      </w:r>
      <w:r w:rsidR="0043713C">
        <w:rPr>
          <w:rFonts w:ascii="Times New Roman" w:eastAsia="Arial" w:hAnsi="Times New Roman" w:cs="Times New Roman"/>
          <w:sz w:val="20"/>
          <w:szCs w:val="20"/>
          <w:lang w:eastAsia="zh-CN" w:bidi="hi-IN"/>
        </w:rPr>
        <w:t xml:space="preserve">  </w:t>
      </w:r>
    </w:p>
    <w:p w:rsidR="00B66A8C" w:rsidRPr="0043713C" w:rsidRDefault="00B66A8C" w:rsidP="00B66A8C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0"/>
          <w:szCs w:val="20"/>
          <w:lang w:eastAsia="zh-CN" w:bidi="hi-IN"/>
        </w:rPr>
      </w:pPr>
      <w:r w:rsidRPr="00B66A8C">
        <w:rPr>
          <w:rFonts w:ascii="Times New Roman" w:eastAsia="Arial" w:hAnsi="Times New Roman" w:cs="Times New Roman"/>
          <w:sz w:val="24"/>
          <w:szCs w:val="24"/>
          <w:lang w:eastAsia="zh-CN" w:bidi="hi-IN"/>
        </w:rPr>
        <w:t>слушаний.</w:t>
      </w:r>
    </w:p>
    <w:p w:rsidR="00B66A8C" w:rsidRPr="00B66A8C" w:rsidRDefault="00B66A8C" w:rsidP="00B66A8C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zh-CN" w:bidi="hi-IN"/>
        </w:rPr>
      </w:pPr>
    </w:p>
    <w:p w:rsidR="00B66A8C" w:rsidRPr="00B66A8C" w:rsidRDefault="00B66A8C" w:rsidP="00E869CB">
      <w:pPr>
        <w:suppressAutoHyphens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  <w:lang w:eastAsia="zh-CN" w:bidi="hi-IN"/>
        </w:rPr>
      </w:pPr>
      <w:r w:rsidRPr="00B66A8C">
        <w:rPr>
          <w:rFonts w:ascii="Times New Roman" w:eastAsia="Arial" w:hAnsi="Times New Roman" w:cs="Times New Roman"/>
          <w:sz w:val="24"/>
          <w:szCs w:val="24"/>
          <w:lang w:eastAsia="zh-CN" w:bidi="hi-IN"/>
        </w:rPr>
        <w:t>В  период  проведения   публичных   слушаний   гражданами,  являющимися участниками  публичных  слушаний  и постоянно проживающими на территории, в пределах  которой  проводятся  публичные  слушания,  были внесены следующие предложения и замечания:</w:t>
      </w:r>
    </w:p>
    <w:p w:rsidR="00B66A8C" w:rsidRPr="00B66A8C" w:rsidRDefault="00B66A8C" w:rsidP="00B66A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B66A8C" w:rsidRPr="00B66A8C" w:rsidRDefault="00B66A8C" w:rsidP="00B66A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728"/>
        <w:gridCol w:w="4470"/>
        <w:gridCol w:w="4605"/>
      </w:tblGrid>
      <w:tr w:rsidR="00B66A8C" w:rsidRPr="00B66A8C" w:rsidTr="006F3DE4">
        <w:trPr>
          <w:trHeight w:val="542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6A8C" w:rsidRPr="00B66A8C" w:rsidRDefault="0043713C" w:rsidP="00B66A8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№ </w:t>
            </w:r>
            <w:proofErr w:type="gramStart"/>
            <w:r w:rsidR="00B66A8C" w:rsidRPr="00B66A8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</w:t>
            </w:r>
            <w:proofErr w:type="gramEnd"/>
            <w:r w:rsidR="00B66A8C" w:rsidRPr="00B66A8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/п</w:t>
            </w:r>
          </w:p>
        </w:tc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6A8C" w:rsidRPr="00B66A8C" w:rsidRDefault="00B66A8C" w:rsidP="00B66A8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66A8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Фамилия, имя, отчество гражданина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A8C" w:rsidRPr="00B66A8C" w:rsidRDefault="00B66A8C" w:rsidP="00B66A8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66A8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Содержание предложения (замечания)</w:t>
            </w:r>
          </w:p>
        </w:tc>
      </w:tr>
      <w:tr w:rsidR="00B66A8C" w:rsidRPr="00B66A8C" w:rsidTr="006F3DE4">
        <w:trPr>
          <w:trHeight w:val="271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6A8C" w:rsidRPr="00B66A8C" w:rsidRDefault="00B66A8C" w:rsidP="00B66A8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6A8C" w:rsidRPr="00B66A8C" w:rsidRDefault="001B03CE" w:rsidP="001B03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A8C" w:rsidRPr="00B66A8C" w:rsidRDefault="00B66A8C" w:rsidP="00B66A8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66A8C" w:rsidRPr="00B66A8C" w:rsidTr="006F3DE4">
        <w:trPr>
          <w:trHeight w:val="271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6A8C" w:rsidRPr="00B66A8C" w:rsidRDefault="00B66A8C" w:rsidP="00B66A8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6A8C" w:rsidRPr="00B66A8C" w:rsidRDefault="00B66A8C" w:rsidP="00B66A8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A8C" w:rsidRPr="00B66A8C" w:rsidRDefault="00B66A8C" w:rsidP="00B66A8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66A8C" w:rsidRPr="00B66A8C" w:rsidTr="006F3DE4">
        <w:trPr>
          <w:trHeight w:val="288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6A8C" w:rsidRPr="00B66A8C" w:rsidRDefault="00B66A8C" w:rsidP="00B66A8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6A8C" w:rsidRPr="00B66A8C" w:rsidRDefault="00B66A8C" w:rsidP="00B66A8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A8C" w:rsidRPr="00B66A8C" w:rsidRDefault="00B66A8C" w:rsidP="00B66A8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B66A8C" w:rsidRPr="00B66A8C" w:rsidRDefault="00B66A8C" w:rsidP="00B66A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B66A8C" w:rsidRPr="00B66A8C" w:rsidRDefault="00B66A8C" w:rsidP="00B66A8C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66A8C">
        <w:rPr>
          <w:rFonts w:ascii="Times New Roman" w:eastAsia="Times New Roman" w:hAnsi="Times New Roman" w:cs="Times New Roman"/>
          <w:sz w:val="24"/>
          <w:szCs w:val="24"/>
          <w:lang w:eastAsia="zh-CN"/>
        </w:rPr>
        <w:t>В период проведения публичных слушаний иными участниками публичных слушаний были внесены следующие предложения и замечания:</w:t>
      </w:r>
    </w:p>
    <w:p w:rsidR="00B66A8C" w:rsidRPr="00B66A8C" w:rsidRDefault="00B66A8C" w:rsidP="00B66A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729"/>
        <w:gridCol w:w="4477"/>
        <w:gridCol w:w="4613"/>
      </w:tblGrid>
      <w:tr w:rsidR="00B66A8C" w:rsidRPr="00B66A8C" w:rsidTr="006F3DE4">
        <w:trPr>
          <w:trHeight w:val="844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6A8C" w:rsidRPr="00B66A8C" w:rsidRDefault="0043713C" w:rsidP="00B66A8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№ </w:t>
            </w:r>
            <w:proofErr w:type="gramStart"/>
            <w:r w:rsidR="00B66A8C" w:rsidRPr="00B66A8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</w:t>
            </w:r>
            <w:proofErr w:type="gramEnd"/>
            <w:r w:rsidR="00B66A8C" w:rsidRPr="00B66A8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/п</w:t>
            </w:r>
          </w:p>
        </w:tc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6A8C" w:rsidRPr="00B66A8C" w:rsidRDefault="00B66A8C" w:rsidP="00B66A8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66A8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Фамилия, имя, отчество физического лица, наименование юридического лица</w:t>
            </w:r>
          </w:p>
        </w:tc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A8C" w:rsidRPr="00B66A8C" w:rsidRDefault="00B66A8C" w:rsidP="00B66A8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66A8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Содержание предложения (замечания)</w:t>
            </w:r>
          </w:p>
        </w:tc>
      </w:tr>
      <w:tr w:rsidR="00B66A8C" w:rsidRPr="00B66A8C" w:rsidTr="006F3DE4">
        <w:trPr>
          <w:trHeight w:val="276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6A8C" w:rsidRPr="00B66A8C" w:rsidRDefault="00B66A8C" w:rsidP="00B66A8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6A8C" w:rsidRPr="00B66A8C" w:rsidRDefault="001B03CE" w:rsidP="001B03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A8C" w:rsidRPr="00B66A8C" w:rsidRDefault="00B66A8C" w:rsidP="00B66A8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66A8C" w:rsidRPr="00B66A8C" w:rsidTr="006F3DE4">
        <w:trPr>
          <w:trHeight w:val="276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6A8C" w:rsidRPr="00B66A8C" w:rsidRDefault="00B66A8C" w:rsidP="00B66A8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6A8C" w:rsidRPr="00B66A8C" w:rsidRDefault="00B66A8C" w:rsidP="00B66A8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A8C" w:rsidRPr="00B66A8C" w:rsidRDefault="00B66A8C" w:rsidP="00B66A8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66A8C" w:rsidRPr="00B66A8C" w:rsidTr="006F3DE4">
        <w:trPr>
          <w:trHeight w:val="293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6A8C" w:rsidRPr="00B66A8C" w:rsidRDefault="00B66A8C" w:rsidP="00B66A8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6A8C" w:rsidRPr="00B66A8C" w:rsidRDefault="00B66A8C" w:rsidP="00B66A8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A8C" w:rsidRPr="00B66A8C" w:rsidRDefault="00B66A8C" w:rsidP="00B66A8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E869CB" w:rsidRDefault="00E869CB" w:rsidP="00B66A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0469F8" w:rsidRDefault="000469F8" w:rsidP="007F348C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zh-CN" w:bidi="hi-IN"/>
        </w:rPr>
      </w:pPr>
    </w:p>
    <w:p w:rsidR="000469F8" w:rsidRDefault="000469F8" w:rsidP="002030A2">
      <w:pPr>
        <w:suppressAutoHyphens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Arial" w:hAnsi="Times New Roman" w:cs="Times New Roman"/>
          <w:sz w:val="24"/>
          <w:szCs w:val="24"/>
          <w:lang w:eastAsia="zh-CN" w:bidi="hi-IN"/>
        </w:rPr>
        <w:t>А</w:t>
      </w:r>
      <w:r w:rsidRPr="000469F8">
        <w:rPr>
          <w:rFonts w:ascii="Times New Roman" w:eastAsia="Arial" w:hAnsi="Times New Roman" w:cs="Times New Roman"/>
          <w:sz w:val="24"/>
          <w:szCs w:val="24"/>
          <w:lang w:eastAsia="zh-CN" w:bidi="hi-IN"/>
        </w:rPr>
        <w:t>ргументированные рекомендации организатора публичных слушаний о целесообразности или нецелесообразности учета внесенных участниками публичных слушаний предложений и замечаний: не требуются в связи с отсутствием предложений и замечаний.</w:t>
      </w:r>
    </w:p>
    <w:p w:rsidR="000469F8" w:rsidRDefault="000469F8" w:rsidP="002030A2">
      <w:pPr>
        <w:suppressAutoHyphens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  <w:lang w:eastAsia="zh-CN" w:bidi="hi-IN"/>
        </w:rPr>
      </w:pPr>
    </w:p>
    <w:p w:rsidR="000469F8" w:rsidRDefault="000469F8" w:rsidP="002030A2">
      <w:pPr>
        <w:suppressAutoHyphens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  <w:lang w:eastAsia="zh-CN" w:bidi="hi-IN"/>
        </w:rPr>
      </w:pPr>
      <w:r w:rsidRPr="000469F8">
        <w:rPr>
          <w:rFonts w:ascii="Times New Roman" w:eastAsia="Arial" w:hAnsi="Times New Roman" w:cs="Times New Roman"/>
          <w:sz w:val="24"/>
          <w:szCs w:val="24"/>
          <w:lang w:eastAsia="zh-CN" w:bidi="hi-IN"/>
        </w:rPr>
        <w:t>Выводы по результатам публичных слушаний:</w:t>
      </w:r>
    </w:p>
    <w:p w:rsidR="002030A2" w:rsidRDefault="002030A2" w:rsidP="002030A2">
      <w:pPr>
        <w:suppressAutoHyphens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  <w:lang w:eastAsia="zh-CN" w:bidi="hi-IN"/>
        </w:rPr>
      </w:pPr>
    </w:p>
    <w:p w:rsidR="002030A2" w:rsidRDefault="002030A2" w:rsidP="00B77BC9">
      <w:pPr>
        <w:numPr>
          <w:ilvl w:val="0"/>
          <w:numId w:val="23"/>
        </w:numPr>
        <w:suppressAutoHyphens/>
        <w:spacing w:after="0" w:line="240" w:lineRule="auto"/>
        <w:ind w:left="0" w:firstLine="709"/>
        <w:jc w:val="both"/>
        <w:rPr>
          <w:rFonts w:ascii="Times New Roman" w:eastAsia="Arial" w:hAnsi="Times New Roman" w:cs="Times New Roman"/>
          <w:sz w:val="24"/>
          <w:szCs w:val="24"/>
          <w:lang w:eastAsia="zh-CN" w:bidi="hi-IN"/>
        </w:rPr>
      </w:pPr>
      <w:r w:rsidRPr="002030A2">
        <w:rPr>
          <w:rFonts w:ascii="Times New Roman" w:eastAsia="Arial" w:hAnsi="Times New Roman" w:cs="Times New Roman"/>
          <w:sz w:val="24"/>
          <w:szCs w:val="24"/>
          <w:lang w:eastAsia="zh-CN" w:bidi="hi-IN"/>
        </w:rPr>
        <w:t xml:space="preserve">Признать публичные слушания по проекту межевания </w:t>
      </w:r>
      <w:r w:rsidR="00B77BC9" w:rsidRPr="00B77BC9">
        <w:rPr>
          <w:rFonts w:ascii="Times New Roman" w:eastAsia="Arial" w:hAnsi="Times New Roman" w:cs="Times New Roman"/>
          <w:sz w:val="24"/>
          <w:szCs w:val="24"/>
          <w:lang w:eastAsia="zh-CN" w:bidi="hi-IN"/>
        </w:rPr>
        <w:t xml:space="preserve">территории многоквартирного дома расположенного по адресу: РФ, Красноярский край, Курагинский муниципальный район, городское поселение поселок Курагино, поселок городского типа </w:t>
      </w:r>
      <w:r w:rsidR="00B77BC9" w:rsidRPr="00B77BC9">
        <w:rPr>
          <w:rFonts w:ascii="Times New Roman" w:eastAsia="Arial" w:hAnsi="Times New Roman" w:cs="Times New Roman"/>
          <w:sz w:val="24"/>
          <w:szCs w:val="24"/>
          <w:lang w:eastAsia="zh-CN" w:bidi="hi-IN"/>
        </w:rPr>
        <w:lastRenderedPageBreak/>
        <w:t xml:space="preserve">Курагино, улица </w:t>
      </w:r>
      <w:proofErr w:type="spellStart"/>
      <w:r w:rsidR="00863F7E">
        <w:rPr>
          <w:rFonts w:ascii="Times New Roman" w:eastAsia="Arial" w:hAnsi="Times New Roman" w:cs="Times New Roman"/>
          <w:sz w:val="24"/>
          <w:szCs w:val="24"/>
          <w:lang w:eastAsia="zh-CN" w:bidi="hi-IN"/>
        </w:rPr>
        <w:t>Кошурникова</w:t>
      </w:r>
      <w:proofErr w:type="spellEnd"/>
      <w:r w:rsidR="00276750">
        <w:rPr>
          <w:rFonts w:ascii="Times New Roman" w:eastAsia="Arial" w:hAnsi="Times New Roman" w:cs="Times New Roman"/>
          <w:sz w:val="24"/>
          <w:szCs w:val="24"/>
          <w:lang w:eastAsia="zh-CN" w:bidi="hi-IN"/>
        </w:rPr>
        <w:t xml:space="preserve">, земельный участок </w:t>
      </w:r>
      <w:r w:rsidR="00863F7E">
        <w:rPr>
          <w:rFonts w:ascii="Times New Roman" w:eastAsia="Arial" w:hAnsi="Times New Roman" w:cs="Times New Roman"/>
          <w:sz w:val="24"/>
          <w:szCs w:val="24"/>
          <w:lang w:eastAsia="zh-CN" w:bidi="hi-IN"/>
        </w:rPr>
        <w:t>17</w:t>
      </w:r>
      <w:r w:rsidR="00AB7937">
        <w:rPr>
          <w:rFonts w:ascii="Times New Roman" w:eastAsia="Arial" w:hAnsi="Times New Roman" w:cs="Times New Roman"/>
          <w:sz w:val="24"/>
          <w:szCs w:val="24"/>
          <w:lang w:eastAsia="zh-CN" w:bidi="hi-IN"/>
        </w:rPr>
        <w:t>,</w:t>
      </w:r>
      <w:r w:rsidR="00243A2F">
        <w:rPr>
          <w:rFonts w:ascii="Times New Roman" w:eastAsia="Arial" w:hAnsi="Times New Roman" w:cs="Times New Roman"/>
          <w:sz w:val="24"/>
          <w:szCs w:val="24"/>
          <w:lang w:eastAsia="zh-CN" w:bidi="hi-IN"/>
        </w:rPr>
        <w:t xml:space="preserve"> </w:t>
      </w:r>
      <w:r w:rsidR="00B77BC9" w:rsidRPr="00B77BC9">
        <w:rPr>
          <w:rFonts w:ascii="Times New Roman" w:eastAsia="Arial" w:hAnsi="Times New Roman" w:cs="Times New Roman"/>
          <w:sz w:val="24"/>
          <w:szCs w:val="24"/>
          <w:lang w:eastAsia="zh-CN" w:bidi="hi-IN"/>
        </w:rPr>
        <w:t>состоявшим</w:t>
      </w:r>
      <w:r w:rsidR="00B77BC9">
        <w:rPr>
          <w:rFonts w:ascii="Times New Roman" w:eastAsia="Arial" w:hAnsi="Times New Roman" w:cs="Times New Roman"/>
          <w:sz w:val="24"/>
          <w:szCs w:val="24"/>
          <w:lang w:eastAsia="zh-CN" w:bidi="hi-IN"/>
        </w:rPr>
        <w:t>и</w:t>
      </w:r>
      <w:r w:rsidRPr="00B77BC9">
        <w:rPr>
          <w:rFonts w:ascii="Times New Roman" w:eastAsia="Arial" w:hAnsi="Times New Roman" w:cs="Times New Roman"/>
          <w:sz w:val="24"/>
          <w:szCs w:val="24"/>
          <w:lang w:eastAsia="zh-CN" w:bidi="hi-IN"/>
        </w:rPr>
        <w:t>ся</w:t>
      </w:r>
      <w:r w:rsidR="00243A2F">
        <w:rPr>
          <w:rFonts w:ascii="Times New Roman" w:eastAsia="Arial" w:hAnsi="Times New Roman" w:cs="Times New Roman"/>
          <w:sz w:val="24"/>
          <w:szCs w:val="24"/>
          <w:lang w:eastAsia="zh-CN" w:bidi="hi-IN"/>
        </w:rPr>
        <w:t xml:space="preserve"> </w:t>
      </w:r>
      <w:r w:rsidR="00243A2F" w:rsidRPr="00243A2F">
        <w:rPr>
          <w:rFonts w:ascii="Times New Roman" w:eastAsia="Arial" w:hAnsi="Times New Roman" w:cs="Times New Roman"/>
          <w:sz w:val="24"/>
          <w:szCs w:val="24"/>
          <w:lang w:eastAsia="zh-CN" w:bidi="hi-IN"/>
        </w:rPr>
        <w:t>и проведенными в соответствии с действующим законодательством.</w:t>
      </w:r>
    </w:p>
    <w:p w:rsidR="0084502E" w:rsidRDefault="0084502E" w:rsidP="004709F7">
      <w:pPr>
        <w:numPr>
          <w:ilvl w:val="0"/>
          <w:numId w:val="23"/>
        </w:numPr>
        <w:suppressAutoHyphens/>
        <w:spacing w:after="0" w:line="240" w:lineRule="auto"/>
        <w:ind w:left="0" w:firstLine="709"/>
        <w:jc w:val="both"/>
        <w:rPr>
          <w:rFonts w:ascii="Times New Roman" w:eastAsia="Arial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Arial" w:hAnsi="Times New Roman" w:cs="Times New Roman"/>
          <w:sz w:val="24"/>
          <w:szCs w:val="24"/>
          <w:lang w:eastAsia="zh-CN" w:bidi="hi-IN"/>
        </w:rPr>
        <w:t>Рекомендовать</w:t>
      </w:r>
      <w:r w:rsidR="009A5531">
        <w:rPr>
          <w:rFonts w:ascii="Times New Roman" w:eastAsia="Arial" w:hAnsi="Times New Roman" w:cs="Times New Roman"/>
          <w:sz w:val="24"/>
          <w:szCs w:val="24"/>
          <w:lang w:eastAsia="zh-CN" w:bidi="hi-IN"/>
        </w:rPr>
        <w:t xml:space="preserve"> проект</w:t>
      </w:r>
      <w:r w:rsidRPr="0084502E">
        <w:rPr>
          <w:rFonts w:ascii="Times New Roman" w:eastAsia="Arial" w:hAnsi="Times New Roman" w:cs="Times New Roman"/>
          <w:sz w:val="24"/>
          <w:szCs w:val="24"/>
          <w:lang w:eastAsia="zh-CN" w:bidi="hi-IN"/>
        </w:rPr>
        <w:t xml:space="preserve"> межевания территории многоквартирного дома расположенного по адресу: РФ, Красноярский край, Курагинский муниципальный район, городское поселение поселок Курагино, поселок городского типа Курагино, улица </w:t>
      </w:r>
      <w:proofErr w:type="spellStart"/>
      <w:r w:rsidR="00863F7E">
        <w:rPr>
          <w:rFonts w:ascii="Times New Roman" w:eastAsia="Arial" w:hAnsi="Times New Roman" w:cs="Times New Roman"/>
          <w:sz w:val="24"/>
          <w:szCs w:val="24"/>
          <w:lang w:eastAsia="zh-CN" w:bidi="hi-IN"/>
        </w:rPr>
        <w:t>Кошурникова</w:t>
      </w:r>
      <w:proofErr w:type="spellEnd"/>
      <w:r w:rsidR="00276750">
        <w:rPr>
          <w:rFonts w:ascii="Times New Roman" w:eastAsia="Arial" w:hAnsi="Times New Roman" w:cs="Times New Roman"/>
          <w:sz w:val="24"/>
          <w:szCs w:val="24"/>
          <w:lang w:eastAsia="zh-CN" w:bidi="hi-IN"/>
        </w:rPr>
        <w:t xml:space="preserve">, земельный участок </w:t>
      </w:r>
      <w:r w:rsidR="00863F7E">
        <w:rPr>
          <w:rFonts w:ascii="Times New Roman" w:eastAsia="Arial" w:hAnsi="Times New Roman" w:cs="Times New Roman"/>
          <w:sz w:val="24"/>
          <w:szCs w:val="24"/>
          <w:lang w:eastAsia="zh-CN" w:bidi="hi-IN"/>
        </w:rPr>
        <w:t>17</w:t>
      </w:r>
      <w:bookmarkStart w:id="0" w:name="_GoBack"/>
      <w:bookmarkEnd w:id="0"/>
      <w:r w:rsidR="00AB7937">
        <w:rPr>
          <w:rFonts w:ascii="Times New Roman" w:eastAsia="Arial" w:hAnsi="Times New Roman" w:cs="Times New Roman"/>
          <w:sz w:val="24"/>
          <w:szCs w:val="24"/>
          <w:lang w:eastAsia="zh-CN" w:bidi="hi-IN"/>
        </w:rPr>
        <w:t>,</w:t>
      </w:r>
      <w:r w:rsidR="009A5531">
        <w:rPr>
          <w:rFonts w:ascii="Times New Roman" w:eastAsia="Arial" w:hAnsi="Times New Roman" w:cs="Times New Roman"/>
          <w:sz w:val="24"/>
          <w:szCs w:val="24"/>
          <w:lang w:eastAsia="zh-CN" w:bidi="hi-IN"/>
        </w:rPr>
        <w:t xml:space="preserve"> к утверждению.</w:t>
      </w:r>
    </w:p>
    <w:p w:rsidR="00B66A8C" w:rsidRPr="009A5531" w:rsidRDefault="004709F7" w:rsidP="009A5531">
      <w:pPr>
        <w:numPr>
          <w:ilvl w:val="0"/>
          <w:numId w:val="23"/>
        </w:numPr>
        <w:suppressAutoHyphens/>
        <w:spacing w:after="0" w:line="240" w:lineRule="auto"/>
        <w:ind w:left="0" w:firstLine="708"/>
        <w:jc w:val="both"/>
        <w:rPr>
          <w:rFonts w:ascii="Times New Roman" w:eastAsia="Arial" w:hAnsi="Times New Roman" w:cs="Times New Roman"/>
          <w:sz w:val="24"/>
          <w:szCs w:val="24"/>
          <w:lang w:eastAsia="zh-CN" w:bidi="hi-IN"/>
        </w:rPr>
      </w:pPr>
      <w:r w:rsidRPr="009A5531">
        <w:rPr>
          <w:rFonts w:ascii="Times New Roman" w:eastAsia="Arial" w:hAnsi="Times New Roman" w:cs="Times New Roman"/>
          <w:sz w:val="24"/>
          <w:szCs w:val="24"/>
          <w:lang w:eastAsia="zh-CN" w:bidi="hi-IN"/>
        </w:rPr>
        <w:t xml:space="preserve">Заключение о результатах публичных слушаний подлежит опубликованию в порядке, установленном для официального опубликования муниципальных правовых актов, иной официальной информации, и размещается на официальном сайте </w:t>
      </w:r>
      <w:r w:rsidR="0016627A" w:rsidRPr="009A5531">
        <w:rPr>
          <w:rFonts w:ascii="Times New Roman" w:eastAsia="Arial" w:hAnsi="Times New Roman" w:cs="Times New Roman"/>
          <w:sz w:val="24"/>
          <w:szCs w:val="24"/>
          <w:lang w:eastAsia="zh-CN" w:bidi="hi-IN"/>
        </w:rPr>
        <w:t xml:space="preserve">муниципального образования поселок Курагино Курагинского района Красноярского края в информационно-телекоммуникационной сети «Интернет» по адресу </w:t>
      </w:r>
      <w:hyperlink r:id="rId7" w:history="1">
        <w:r w:rsidR="0016627A" w:rsidRPr="009A5531">
          <w:rPr>
            <w:rStyle w:val="a8"/>
            <w:rFonts w:ascii="Times New Roman" w:eastAsia="Arial" w:hAnsi="Times New Roman" w:cs="Times New Roman"/>
            <w:sz w:val="24"/>
            <w:szCs w:val="24"/>
            <w:lang w:eastAsia="zh-CN" w:bidi="hi-IN"/>
          </w:rPr>
          <w:t>www.admkurag.ru</w:t>
        </w:r>
      </w:hyperlink>
      <w:r w:rsidR="0016627A" w:rsidRPr="009A5531">
        <w:rPr>
          <w:rFonts w:ascii="Times New Roman" w:eastAsia="Arial" w:hAnsi="Times New Roman" w:cs="Times New Roman"/>
          <w:sz w:val="24"/>
          <w:szCs w:val="24"/>
          <w:lang w:eastAsia="zh-CN" w:bidi="hi-IN"/>
        </w:rPr>
        <w:t>.</w:t>
      </w:r>
    </w:p>
    <w:p w:rsidR="002E483A" w:rsidRDefault="002E483A" w:rsidP="002E483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00ED9" w:rsidRPr="00C00ED9" w:rsidRDefault="00C00ED9" w:rsidP="00C00ED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0ED9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Председатель комиссии</w:t>
      </w:r>
    </w:p>
    <w:p w:rsidR="00C00ED9" w:rsidRPr="00C00ED9" w:rsidRDefault="00C00ED9" w:rsidP="00C00ED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0ED9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            _____________/______</w:t>
      </w:r>
      <w:r w:rsidRPr="00C00ED9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А.А. </w:t>
      </w:r>
      <w:proofErr w:type="spellStart"/>
      <w:r w:rsidRPr="00C00ED9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Виль</w:t>
      </w:r>
      <w:proofErr w:type="spellEnd"/>
    </w:p>
    <w:p w:rsidR="00C00ED9" w:rsidRPr="00C00ED9" w:rsidRDefault="00C00ED9" w:rsidP="00C00ED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0ED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(наименование комиссии)               (подпись)    (расшифровка подписи)</w:t>
      </w:r>
    </w:p>
    <w:p w:rsidR="00C00ED9" w:rsidRPr="00C00ED9" w:rsidRDefault="00C00ED9" w:rsidP="00C00ED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00ED9" w:rsidRPr="00C00ED9" w:rsidRDefault="00C00ED9" w:rsidP="00C00ED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0ED9">
        <w:rPr>
          <w:rFonts w:ascii="Times New Roman" w:eastAsia="Times New Roman" w:hAnsi="Times New Roman" w:cs="Times New Roman"/>
          <w:sz w:val="24"/>
          <w:szCs w:val="24"/>
          <w:lang w:eastAsia="ar-SA"/>
        </w:rPr>
        <w:t>Секретарь комиссии</w:t>
      </w:r>
    </w:p>
    <w:p w:rsidR="00C00ED9" w:rsidRPr="00C00ED9" w:rsidRDefault="00C00ED9" w:rsidP="00C00ED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0ED9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            _____________/___</w:t>
      </w:r>
      <w:r w:rsidRPr="00C00ED9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А.В. </w:t>
      </w:r>
      <w:proofErr w:type="spellStart"/>
      <w:r w:rsidRPr="00C00ED9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Фоноберова</w:t>
      </w:r>
      <w:proofErr w:type="spellEnd"/>
      <w:r w:rsidRPr="00C00ED9">
        <w:rPr>
          <w:rFonts w:ascii="Times New Roman" w:eastAsia="Times New Roman" w:hAnsi="Times New Roman" w:cs="Times New Roman"/>
          <w:sz w:val="24"/>
          <w:szCs w:val="24"/>
          <w:lang w:eastAsia="ar-SA"/>
        </w:rPr>
        <w:t>__</w:t>
      </w:r>
    </w:p>
    <w:p w:rsidR="00C00ED9" w:rsidRPr="00C00ED9" w:rsidRDefault="00C00ED9" w:rsidP="00C00ED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0ED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(наименование комиссии)               (подпись)    (расшифровка подписи)</w:t>
      </w:r>
    </w:p>
    <w:p w:rsidR="00C50BDE" w:rsidRPr="00E869CB" w:rsidRDefault="00C50BDE" w:rsidP="002E483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50BDE" w:rsidRPr="00E869CB" w:rsidRDefault="00C50BDE" w:rsidP="002E483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25396" w:rsidRPr="00025396" w:rsidRDefault="00025396" w:rsidP="00025396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25396" w:rsidRPr="00025396" w:rsidRDefault="00025396" w:rsidP="00025396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25396" w:rsidRPr="00025396" w:rsidRDefault="00025396" w:rsidP="00025396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E483A" w:rsidRPr="00025396" w:rsidRDefault="002E483A" w:rsidP="00025396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sectPr w:rsidR="002E483A" w:rsidRPr="00025396" w:rsidSect="005F6407">
      <w:pgSz w:w="11906" w:h="16838"/>
      <w:pgMar w:top="360" w:right="746" w:bottom="71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267F9"/>
    <w:multiLevelType w:val="hybridMultilevel"/>
    <w:tmpl w:val="EF5AFC06"/>
    <w:lvl w:ilvl="0" w:tplc="4BFEB57E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5937E8E"/>
    <w:multiLevelType w:val="hybridMultilevel"/>
    <w:tmpl w:val="E81E61F0"/>
    <w:lvl w:ilvl="0" w:tplc="4BFEB57E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744600C"/>
    <w:multiLevelType w:val="hybridMultilevel"/>
    <w:tmpl w:val="F60E0ED2"/>
    <w:lvl w:ilvl="0" w:tplc="E3A85A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E42F08"/>
    <w:multiLevelType w:val="hybridMultilevel"/>
    <w:tmpl w:val="2E5CE312"/>
    <w:lvl w:ilvl="0" w:tplc="401E3E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3A4E9F"/>
    <w:multiLevelType w:val="hybridMultilevel"/>
    <w:tmpl w:val="E676F282"/>
    <w:lvl w:ilvl="0" w:tplc="8BB4ED6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FD84DF9"/>
    <w:multiLevelType w:val="multilevel"/>
    <w:tmpl w:val="2282432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6">
    <w:nsid w:val="219507F7"/>
    <w:multiLevelType w:val="hybridMultilevel"/>
    <w:tmpl w:val="7984401A"/>
    <w:lvl w:ilvl="0" w:tplc="84E23E0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460AF1"/>
    <w:multiLevelType w:val="hybridMultilevel"/>
    <w:tmpl w:val="2A9A9E4E"/>
    <w:lvl w:ilvl="0" w:tplc="8BB4ED60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61196E"/>
    <w:multiLevelType w:val="multilevel"/>
    <w:tmpl w:val="C5F6229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252B1413"/>
    <w:multiLevelType w:val="multilevel"/>
    <w:tmpl w:val="732E35A2"/>
    <w:lvl w:ilvl="0">
      <w:start w:val="1"/>
      <w:numFmt w:val="upperRoman"/>
      <w:lvlText w:val="%1."/>
      <w:lvlJc w:val="right"/>
      <w:pPr>
        <w:ind w:left="180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10">
    <w:nsid w:val="27605869"/>
    <w:multiLevelType w:val="hybridMultilevel"/>
    <w:tmpl w:val="F46ED10C"/>
    <w:lvl w:ilvl="0" w:tplc="04190013">
      <w:start w:val="1"/>
      <w:numFmt w:val="upperRoman"/>
      <w:lvlText w:val="%1."/>
      <w:lvlJc w:val="righ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27802414"/>
    <w:multiLevelType w:val="hybridMultilevel"/>
    <w:tmpl w:val="9550996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613472"/>
    <w:multiLevelType w:val="hybridMultilevel"/>
    <w:tmpl w:val="5CA0C90C"/>
    <w:lvl w:ilvl="0" w:tplc="8BB4ED60">
      <w:start w:val="1"/>
      <w:numFmt w:val="decimal"/>
      <w:lvlText w:val="%1."/>
      <w:lvlJc w:val="left"/>
      <w:pPr>
        <w:ind w:left="19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6" w:hanging="360"/>
      </w:pPr>
    </w:lvl>
    <w:lvl w:ilvl="2" w:tplc="0419001B" w:tentative="1">
      <w:start w:val="1"/>
      <w:numFmt w:val="lowerRoman"/>
      <w:lvlText w:val="%3."/>
      <w:lvlJc w:val="right"/>
      <w:pPr>
        <w:ind w:left="3366" w:hanging="180"/>
      </w:pPr>
    </w:lvl>
    <w:lvl w:ilvl="3" w:tplc="0419000F" w:tentative="1">
      <w:start w:val="1"/>
      <w:numFmt w:val="decimal"/>
      <w:lvlText w:val="%4."/>
      <w:lvlJc w:val="left"/>
      <w:pPr>
        <w:ind w:left="4086" w:hanging="360"/>
      </w:pPr>
    </w:lvl>
    <w:lvl w:ilvl="4" w:tplc="04190019" w:tentative="1">
      <w:start w:val="1"/>
      <w:numFmt w:val="lowerLetter"/>
      <w:lvlText w:val="%5."/>
      <w:lvlJc w:val="left"/>
      <w:pPr>
        <w:ind w:left="4806" w:hanging="360"/>
      </w:pPr>
    </w:lvl>
    <w:lvl w:ilvl="5" w:tplc="0419001B" w:tentative="1">
      <w:start w:val="1"/>
      <w:numFmt w:val="lowerRoman"/>
      <w:lvlText w:val="%6."/>
      <w:lvlJc w:val="right"/>
      <w:pPr>
        <w:ind w:left="5526" w:hanging="180"/>
      </w:pPr>
    </w:lvl>
    <w:lvl w:ilvl="6" w:tplc="0419000F" w:tentative="1">
      <w:start w:val="1"/>
      <w:numFmt w:val="decimal"/>
      <w:lvlText w:val="%7."/>
      <w:lvlJc w:val="left"/>
      <w:pPr>
        <w:ind w:left="6246" w:hanging="360"/>
      </w:pPr>
    </w:lvl>
    <w:lvl w:ilvl="7" w:tplc="04190019" w:tentative="1">
      <w:start w:val="1"/>
      <w:numFmt w:val="lowerLetter"/>
      <w:lvlText w:val="%8."/>
      <w:lvlJc w:val="left"/>
      <w:pPr>
        <w:ind w:left="6966" w:hanging="360"/>
      </w:pPr>
    </w:lvl>
    <w:lvl w:ilvl="8" w:tplc="0419001B" w:tentative="1">
      <w:start w:val="1"/>
      <w:numFmt w:val="lowerRoman"/>
      <w:lvlText w:val="%9."/>
      <w:lvlJc w:val="right"/>
      <w:pPr>
        <w:ind w:left="7686" w:hanging="180"/>
      </w:pPr>
    </w:lvl>
  </w:abstractNum>
  <w:abstractNum w:abstractNumId="13">
    <w:nsid w:val="38E325AA"/>
    <w:multiLevelType w:val="multilevel"/>
    <w:tmpl w:val="4ED48F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26D2145"/>
    <w:multiLevelType w:val="multilevel"/>
    <w:tmpl w:val="F1DC47A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5">
    <w:nsid w:val="4ACB09D3"/>
    <w:multiLevelType w:val="hybridMultilevel"/>
    <w:tmpl w:val="1DC8C89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4D7A7FDF"/>
    <w:multiLevelType w:val="hybridMultilevel"/>
    <w:tmpl w:val="AD809396"/>
    <w:lvl w:ilvl="0" w:tplc="958EE53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5BD55508"/>
    <w:multiLevelType w:val="hybridMultilevel"/>
    <w:tmpl w:val="92A2D336"/>
    <w:lvl w:ilvl="0" w:tplc="484C00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613F0C0A"/>
    <w:multiLevelType w:val="multilevel"/>
    <w:tmpl w:val="7C1C9A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647D589E"/>
    <w:multiLevelType w:val="hybridMultilevel"/>
    <w:tmpl w:val="D4D0A7F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6D0E0FBF"/>
    <w:multiLevelType w:val="multilevel"/>
    <w:tmpl w:val="7010AE42"/>
    <w:lvl w:ilvl="0">
      <w:start w:val="4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77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5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62" w:hanging="2160"/>
      </w:pPr>
      <w:rPr>
        <w:rFonts w:hint="default"/>
      </w:rPr>
    </w:lvl>
  </w:abstractNum>
  <w:abstractNum w:abstractNumId="21">
    <w:nsid w:val="7A0A273C"/>
    <w:multiLevelType w:val="hybridMultilevel"/>
    <w:tmpl w:val="E89C5104"/>
    <w:lvl w:ilvl="0" w:tplc="84E23E08">
      <w:start w:val="1"/>
      <w:numFmt w:val="decimal"/>
      <w:lvlText w:val="%1."/>
      <w:lvlJc w:val="left"/>
      <w:pPr>
        <w:ind w:left="150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27" w:hanging="360"/>
      </w:pPr>
    </w:lvl>
    <w:lvl w:ilvl="2" w:tplc="0419001B" w:tentative="1">
      <w:start w:val="1"/>
      <w:numFmt w:val="lowerRoman"/>
      <w:lvlText w:val="%3."/>
      <w:lvlJc w:val="right"/>
      <w:pPr>
        <w:ind w:left="2947" w:hanging="180"/>
      </w:pPr>
    </w:lvl>
    <w:lvl w:ilvl="3" w:tplc="0419000F" w:tentative="1">
      <w:start w:val="1"/>
      <w:numFmt w:val="decimal"/>
      <w:lvlText w:val="%4."/>
      <w:lvlJc w:val="left"/>
      <w:pPr>
        <w:ind w:left="3667" w:hanging="360"/>
      </w:pPr>
    </w:lvl>
    <w:lvl w:ilvl="4" w:tplc="04190019" w:tentative="1">
      <w:start w:val="1"/>
      <w:numFmt w:val="lowerLetter"/>
      <w:lvlText w:val="%5."/>
      <w:lvlJc w:val="left"/>
      <w:pPr>
        <w:ind w:left="4387" w:hanging="360"/>
      </w:pPr>
    </w:lvl>
    <w:lvl w:ilvl="5" w:tplc="0419001B" w:tentative="1">
      <w:start w:val="1"/>
      <w:numFmt w:val="lowerRoman"/>
      <w:lvlText w:val="%6."/>
      <w:lvlJc w:val="right"/>
      <w:pPr>
        <w:ind w:left="5107" w:hanging="180"/>
      </w:pPr>
    </w:lvl>
    <w:lvl w:ilvl="6" w:tplc="0419000F" w:tentative="1">
      <w:start w:val="1"/>
      <w:numFmt w:val="decimal"/>
      <w:lvlText w:val="%7."/>
      <w:lvlJc w:val="left"/>
      <w:pPr>
        <w:ind w:left="5827" w:hanging="360"/>
      </w:pPr>
    </w:lvl>
    <w:lvl w:ilvl="7" w:tplc="04190019" w:tentative="1">
      <w:start w:val="1"/>
      <w:numFmt w:val="lowerLetter"/>
      <w:lvlText w:val="%8."/>
      <w:lvlJc w:val="left"/>
      <w:pPr>
        <w:ind w:left="6547" w:hanging="360"/>
      </w:pPr>
    </w:lvl>
    <w:lvl w:ilvl="8" w:tplc="0419001B" w:tentative="1">
      <w:start w:val="1"/>
      <w:numFmt w:val="lowerRoman"/>
      <w:lvlText w:val="%9."/>
      <w:lvlJc w:val="right"/>
      <w:pPr>
        <w:ind w:left="7267" w:hanging="180"/>
      </w:pPr>
    </w:lvl>
  </w:abstractNum>
  <w:num w:numId="1">
    <w:abstractNumId w:val="16"/>
  </w:num>
  <w:num w:numId="2">
    <w:abstractNumId w:val="2"/>
  </w:num>
  <w:num w:numId="3">
    <w:abstractNumId w:val="2"/>
  </w:num>
  <w:num w:numId="4">
    <w:abstractNumId w:val="1"/>
  </w:num>
  <w:num w:numId="5">
    <w:abstractNumId w:val="0"/>
  </w:num>
  <w:num w:numId="6">
    <w:abstractNumId w:val="6"/>
  </w:num>
  <w:num w:numId="7">
    <w:abstractNumId w:val="21"/>
  </w:num>
  <w:num w:numId="8">
    <w:abstractNumId w:val="7"/>
  </w:num>
  <w:num w:numId="9">
    <w:abstractNumId w:val="15"/>
  </w:num>
  <w:num w:numId="10">
    <w:abstractNumId w:val="19"/>
  </w:num>
  <w:num w:numId="11">
    <w:abstractNumId w:val="4"/>
  </w:num>
  <w:num w:numId="12">
    <w:abstractNumId w:val="12"/>
  </w:num>
  <w:num w:numId="13">
    <w:abstractNumId w:val="20"/>
  </w:num>
  <w:num w:numId="14">
    <w:abstractNumId w:val="14"/>
  </w:num>
  <w:num w:numId="15">
    <w:abstractNumId w:val="8"/>
  </w:num>
  <w:num w:numId="16">
    <w:abstractNumId w:val="3"/>
  </w:num>
  <w:num w:numId="17">
    <w:abstractNumId w:val="10"/>
  </w:num>
  <w:num w:numId="18">
    <w:abstractNumId w:val="9"/>
  </w:num>
  <w:num w:numId="19">
    <w:abstractNumId w:val="11"/>
  </w:num>
  <w:num w:numId="20">
    <w:abstractNumId w:val="13"/>
  </w:num>
  <w:num w:numId="21">
    <w:abstractNumId w:val="5"/>
  </w:num>
  <w:num w:numId="22">
    <w:abstractNumId w:val="18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D7658"/>
    <w:rsid w:val="00007447"/>
    <w:rsid w:val="00010D6F"/>
    <w:rsid w:val="00012716"/>
    <w:rsid w:val="000156FD"/>
    <w:rsid w:val="0002156A"/>
    <w:rsid w:val="00022DAF"/>
    <w:rsid w:val="00022E44"/>
    <w:rsid w:val="00025396"/>
    <w:rsid w:val="000260C6"/>
    <w:rsid w:val="000350D9"/>
    <w:rsid w:val="00042412"/>
    <w:rsid w:val="000461B1"/>
    <w:rsid w:val="000469F8"/>
    <w:rsid w:val="000530E8"/>
    <w:rsid w:val="00055B8B"/>
    <w:rsid w:val="00065AAE"/>
    <w:rsid w:val="00066DBB"/>
    <w:rsid w:val="00071615"/>
    <w:rsid w:val="00071D6C"/>
    <w:rsid w:val="000947DA"/>
    <w:rsid w:val="00096157"/>
    <w:rsid w:val="000A1205"/>
    <w:rsid w:val="000A2232"/>
    <w:rsid w:val="000A7924"/>
    <w:rsid w:val="000D0E52"/>
    <w:rsid w:val="000D34F2"/>
    <w:rsid w:val="000D4D99"/>
    <w:rsid w:val="000D4E1C"/>
    <w:rsid w:val="000D7658"/>
    <w:rsid w:val="000E4B69"/>
    <w:rsid w:val="000F3753"/>
    <w:rsid w:val="000F548A"/>
    <w:rsid w:val="001013DF"/>
    <w:rsid w:val="00110103"/>
    <w:rsid w:val="00120CFA"/>
    <w:rsid w:val="0012670C"/>
    <w:rsid w:val="0016627A"/>
    <w:rsid w:val="00167672"/>
    <w:rsid w:val="00173983"/>
    <w:rsid w:val="00191A8E"/>
    <w:rsid w:val="001B03CE"/>
    <w:rsid w:val="001B390C"/>
    <w:rsid w:val="001C13ED"/>
    <w:rsid w:val="001C3F5D"/>
    <w:rsid w:val="001D40EB"/>
    <w:rsid w:val="001E125B"/>
    <w:rsid w:val="001E2700"/>
    <w:rsid w:val="001F3BC3"/>
    <w:rsid w:val="001F3D2E"/>
    <w:rsid w:val="001F451E"/>
    <w:rsid w:val="001F4527"/>
    <w:rsid w:val="001F678B"/>
    <w:rsid w:val="002030A2"/>
    <w:rsid w:val="00205615"/>
    <w:rsid w:val="00207F61"/>
    <w:rsid w:val="00211237"/>
    <w:rsid w:val="00217592"/>
    <w:rsid w:val="00221341"/>
    <w:rsid w:val="00224A4E"/>
    <w:rsid w:val="00230EE6"/>
    <w:rsid w:val="002348C1"/>
    <w:rsid w:val="00234C19"/>
    <w:rsid w:val="00236494"/>
    <w:rsid w:val="00243A2F"/>
    <w:rsid w:val="00245D0F"/>
    <w:rsid w:val="0024692C"/>
    <w:rsid w:val="0025194F"/>
    <w:rsid w:val="0025221E"/>
    <w:rsid w:val="00252DC8"/>
    <w:rsid w:val="0025399E"/>
    <w:rsid w:val="002658FF"/>
    <w:rsid w:val="0026709B"/>
    <w:rsid w:val="002729FB"/>
    <w:rsid w:val="00276750"/>
    <w:rsid w:val="0028706A"/>
    <w:rsid w:val="00287226"/>
    <w:rsid w:val="0029316F"/>
    <w:rsid w:val="002A2995"/>
    <w:rsid w:val="002B2CEB"/>
    <w:rsid w:val="002B44AB"/>
    <w:rsid w:val="002B4C47"/>
    <w:rsid w:val="002B539A"/>
    <w:rsid w:val="002C6558"/>
    <w:rsid w:val="002D20AC"/>
    <w:rsid w:val="002D4CD4"/>
    <w:rsid w:val="002E2909"/>
    <w:rsid w:val="002E483A"/>
    <w:rsid w:val="002E6A98"/>
    <w:rsid w:val="002F27BC"/>
    <w:rsid w:val="002F6FF0"/>
    <w:rsid w:val="0030344E"/>
    <w:rsid w:val="00310832"/>
    <w:rsid w:val="00313E2B"/>
    <w:rsid w:val="00316A6D"/>
    <w:rsid w:val="003276DB"/>
    <w:rsid w:val="00333B18"/>
    <w:rsid w:val="00333E87"/>
    <w:rsid w:val="00337E08"/>
    <w:rsid w:val="003401EF"/>
    <w:rsid w:val="00341971"/>
    <w:rsid w:val="00341C32"/>
    <w:rsid w:val="00343505"/>
    <w:rsid w:val="003451AF"/>
    <w:rsid w:val="00347A12"/>
    <w:rsid w:val="003518E7"/>
    <w:rsid w:val="003522FC"/>
    <w:rsid w:val="00352DEA"/>
    <w:rsid w:val="0035318D"/>
    <w:rsid w:val="00357ADB"/>
    <w:rsid w:val="00360290"/>
    <w:rsid w:val="00380F8D"/>
    <w:rsid w:val="00382C0A"/>
    <w:rsid w:val="003A2E51"/>
    <w:rsid w:val="003B4DAB"/>
    <w:rsid w:val="003B6971"/>
    <w:rsid w:val="003B7B90"/>
    <w:rsid w:val="003C2119"/>
    <w:rsid w:val="003C5F8E"/>
    <w:rsid w:val="003C6500"/>
    <w:rsid w:val="003D592F"/>
    <w:rsid w:val="003E0978"/>
    <w:rsid w:val="003E7699"/>
    <w:rsid w:val="003F0648"/>
    <w:rsid w:val="003F0AEC"/>
    <w:rsid w:val="003F4CCD"/>
    <w:rsid w:val="003F4F39"/>
    <w:rsid w:val="00412019"/>
    <w:rsid w:val="0041723A"/>
    <w:rsid w:val="0043713C"/>
    <w:rsid w:val="00440D8F"/>
    <w:rsid w:val="00443810"/>
    <w:rsid w:val="0044611F"/>
    <w:rsid w:val="00451E76"/>
    <w:rsid w:val="00453EDF"/>
    <w:rsid w:val="00462483"/>
    <w:rsid w:val="0046380B"/>
    <w:rsid w:val="004709F7"/>
    <w:rsid w:val="00473146"/>
    <w:rsid w:val="004733B4"/>
    <w:rsid w:val="004756A9"/>
    <w:rsid w:val="00481E83"/>
    <w:rsid w:val="00483B2D"/>
    <w:rsid w:val="0049013F"/>
    <w:rsid w:val="004A03B7"/>
    <w:rsid w:val="004C2CC6"/>
    <w:rsid w:val="004C4BDC"/>
    <w:rsid w:val="004E0F94"/>
    <w:rsid w:val="004E3CF1"/>
    <w:rsid w:val="004F2C2A"/>
    <w:rsid w:val="004F2D28"/>
    <w:rsid w:val="004F627B"/>
    <w:rsid w:val="004F730D"/>
    <w:rsid w:val="005053EE"/>
    <w:rsid w:val="00505BE9"/>
    <w:rsid w:val="005062F9"/>
    <w:rsid w:val="00510FE5"/>
    <w:rsid w:val="0052107D"/>
    <w:rsid w:val="00524C81"/>
    <w:rsid w:val="00537095"/>
    <w:rsid w:val="00540886"/>
    <w:rsid w:val="0054252B"/>
    <w:rsid w:val="00542741"/>
    <w:rsid w:val="00557808"/>
    <w:rsid w:val="00557DBE"/>
    <w:rsid w:val="00574344"/>
    <w:rsid w:val="00574F8D"/>
    <w:rsid w:val="00581D33"/>
    <w:rsid w:val="00582BCC"/>
    <w:rsid w:val="0058483D"/>
    <w:rsid w:val="0059519C"/>
    <w:rsid w:val="00596728"/>
    <w:rsid w:val="005A019E"/>
    <w:rsid w:val="005A41A4"/>
    <w:rsid w:val="005A4EE4"/>
    <w:rsid w:val="005D1707"/>
    <w:rsid w:val="005F5F50"/>
    <w:rsid w:val="005F6407"/>
    <w:rsid w:val="00612C0E"/>
    <w:rsid w:val="006160F1"/>
    <w:rsid w:val="00626EAB"/>
    <w:rsid w:val="00634484"/>
    <w:rsid w:val="00636C2E"/>
    <w:rsid w:val="006410D9"/>
    <w:rsid w:val="0064591C"/>
    <w:rsid w:val="00654229"/>
    <w:rsid w:val="00671912"/>
    <w:rsid w:val="00687D70"/>
    <w:rsid w:val="00690C2B"/>
    <w:rsid w:val="006A106E"/>
    <w:rsid w:val="006A1A54"/>
    <w:rsid w:val="006A202B"/>
    <w:rsid w:val="006A3A4A"/>
    <w:rsid w:val="006B3636"/>
    <w:rsid w:val="006C09A8"/>
    <w:rsid w:val="006C3996"/>
    <w:rsid w:val="006C5DA7"/>
    <w:rsid w:val="006D19FA"/>
    <w:rsid w:val="006E41F5"/>
    <w:rsid w:val="006E5843"/>
    <w:rsid w:val="006E7C00"/>
    <w:rsid w:val="006F3DE4"/>
    <w:rsid w:val="007028AB"/>
    <w:rsid w:val="007033CE"/>
    <w:rsid w:val="00716811"/>
    <w:rsid w:val="00720E5A"/>
    <w:rsid w:val="00730499"/>
    <w:rsid w:val="00732CCA"/>
    <w:rsid w:val="00735C66"/>
    <w:rsid w:val="00740397"/>
    <w:rsid w:val="00741F30"/>
    <w:rsid w:val="007458BA"/>
    <w:rsid w:val="00751575"/>
    <w:rsid w:val="007522D0"/>
    <w:rsid w:val="007532B5"/>
    <w:rsid w:val="00754464"/>
    <w:rsid w:val="00791090"/>
    <w:rsid w:val="0079507F"/>
    <w:rsid w:val="00795282"/>
    <w:rsid w:val="007B5E0B"/>
    <w:rsid w:val="007C2E5A"/>
    <w:rsid w:val="007C3D57"/>
    <w:rsid w:val="007D0016"/>
    <w:rsid w:val="007D1413"/>
    <w:rsid w:val="007E3FED"/>
    <w:rsid w:val="007F1533"/>
    <w:rsid w:val="007F348C"/>
    <w:rsid w:val="007F40AA"/>
    <w:rsid w:val="00802A94"/>
    <w:rsid w:val="00813109"/>
    <w:rsid w:val="00814181"/>
    <w:rsid w:val="00832485"/>
    <w:rsid w:val="00832A03"/>
    <w:rsid w:val="0083331F"/>
    <w:rsid w:val="00844937"/>
    <w:rsid w:val="0084502E"/>
    <w:rsid w:val="00863F7E"/>
    <w:rsid w:val="00865E02"/>
    <w:rsid w:val="0087493E"/>
    <w:rsid w:val="00880B94"/>
    <w:rsid w:val="0088684D"/>
    <w:rsid w:val="00887EAE"/>
    <w:rsid w:val="00897641"/>
    <w:rsid w:val="008A433E"/>
    <w:rsid w:val="008A5351"/>
    <w:rsid w:val="008B0570"/>
    <w:rsid w:val="008B57C1"/>
    <w:rsid w:val="008C0847"/>
    <w:rsid w:val="008C4B4A"/>
    <w:rsid w:val="008D1562"/>
    <w:rsid w:val="008D5014"/>
    <w:rsid w:val="008E0D14"/>
    <w:rsid w:val="008E228D"/>
    <w:rsid w:val="008F2E5A"/>
    <w:rsid w:val="008F455A"/>
    <w:rsid w:val="0090017D"/>
    <w:rsid w:val="00911250"/>
    <w:rsid w:val="00911B04"/>
    <w:rsid w:val="00913162"/>
    <w:rsid w:val="00930584"/>
    <w:rsid w:val="00930E7B"/>
    <w:rsid w:val="00934C97"/>
    <w:rsid w:val="009456B8"/>
    <w:rsid w:val="00951289"/>
    <w:rsid w:val="009635A8"/>
    <w:rsid w:val="009639D9"/>
    <w:rsid w:val="0096610D"/>
    <w:rsid w:val="00971972"/>
    <w:rsid w:val="00974CF2"/>
    <w:rsid w:val="00976B79"/>
    <w:rsid w:val="00991799"/>
    <w:rsid w:val="0099181A"/>
    <w:rsid w:val="009A5531"/>
    <w:rsid w:val="009B3E43"/>
    <w:rsid w:val="009B6597"/>
    <w:rsid w:val="009C1B4F"/>
    <w:rsid w:val="009C510B"/>
    <w:rsid w:val="009E1286"/>
    <w:rsid w:val="009E291E"/>
    <w:rsid w:val="009F2980"/>
    <w:rsid w:val="009F5519"/>
    <w:rsid w:val="00A01F76"/>
    <w:rsid w:val="00A072F4"/>
    <w:rsid w:val="00A07DA4"/>
    <w:rsid w:val="00A1127A"/>
    <w:rsid w:val="00A15B14"/>
    <w:rsid w:val="00A374B2"/>
    <w:rsid w:val="00A5596F"/>
    <w:rsid w:val="00A56C7B"/>
    <w:rsid w:val="00A60069"/>
    <w:rsid w:val="00A61AD4"/>
    <w:rsid w:val="00A64053"/>
    <w:rsid w:val="00A67C41"/>
    <w:rsid w:val="00A74A13"/>
    <w:rsid w:val="00A92E81"/>
    <w:rsid w:val="00A941A2"/>
    <w:rsid w:val="00AA3AB2"/>
    <w:rsid w:val="00AA5BEE"/>
    <w:rsid w:val="00AB04B1"/>
    <w:rsid w:val="00AB0AAA"/>
    <w:rsid w:val="00AB7937"/>
    <w:rsid w:val="00AD0242"/>
    <w:rsid w:val="00AD1737"/>
    <w:rsid w:val="00AF3B1D"/>
    <w:rsid w:val="00B10A56"/>
    <w:rsid w:val="00B12A55"/>
    <w:rsid w:val="00B14341"/>
    <w:rsid w:val="00B14C9A"/>
    <w:rsid w:val="00B15DA3"/>
    <w:rsid w:val="00B30639"/>
    <w:rsid w:val="00B66A8C"/>
    <w:rsid w:val="00B72F88"/>
    <w:rsid w:val="00B756C2"/>
    <w:rsid w:val="00B76A22"/>
    <w:rsid w:val="00B77BC9"/>
    <w:rsid w:val="00B84B82"/>
    <w:rsid w:val="00B84EB9"/>
    <w:rsid w:val="00B910F2"/>
    <w:rsid w:val="00B96C90"/>
    <w:rsid w:val="00BA3247"/>
    <w:rsid w:val="00BA7A6C"/>
    <w:rsid w:val="00BB04DC"/>
    <w:rsid w:val="00BB0717"/>
    <w:rsid w:val="00BC3C08"/>
    <w:rsid w:val="00BC617C"/>
    <w:rsid w:val="00BE0BD4"/>
    <w:rsid w:val="00BE204B"/>
    <w:rsid w:val="00BF0878"/>
    <w:rsid w:val="00BF1AD5"/>
    <w:rsid w:val="00BF32E4"/>
    <w:rsid w:val="00C00ED9"/>
    <w:rsid w:val="00C018A6"/>
    <w:rsid w:val="00C201C9"/>
    <w:rsid w:val="00C210A5"/>
    <w:rsid w:val="00C2381B"/>
    <w:rsid w:val="00C30075"/>
    <w:rsid w:val="00C32F57"/>
    <w:rsid w:val="00C34129"/>
    <w:rsid w:val="00C37969"/>
    <w:rsid w:val="00C4651A"/>
    <w:rsid w:val="00C50BDE"/>
    <w:rsid w:val="00C61FDF"/>
    <w:rsid w:val="00C62986"/>
    <w:rsid w:val="00C63619"/>
    <w:rsid w:val="00C8177A"/>
    <w:rsid w:val="00C87C05"/>
    <w:rsid w:val="00C94B2F"/>
    <w:rsid w:val="00C969F0"/>
    <w:rsid w:val="00CA6C80"/>
    <w:rsid w:val="00CB01A0"/>
    <w:rsid w:val="00CB11CA"/>
    <w:rsid w:val="00CB7062"/>
    <w:rsid w:val="00CC488C"/>
    <w:rsid w:val="00CC6444"/>
    <w:rsid w:val="00CD0D31"/>
    <w:rsid w:val="00CD22F6"/>
    <w:rsid w:val="00CE5D18"/>
    <w:rsid w:val="00CE67F6"/>
    <w:rsid w:val="00D05B2D"/>
    <w:rsid w:val="00D106BF"/>
    <w:rsid w:val="00D11D6A"/>
    <w:rsid w:val="00D16C11"/>
    <w:rsid w:val="00D21CF4"/>
    <w:rsid w:val="00D32E03"/>
    <w:rsid w:val="00D40741"/>
    <w:rsid w:val="00D409D5"/>
    <w:rsid w:val="00D557BA"/>
    <w:rsid w:val="00D560E9"/>
    <w:rsid w:val="00D6119B"/>
    <w:rsid w:val="00D62DD2"/>
    <w:rsid w:val="00D714E2"/>
    <w:rsid w:val="00D8148F"/>
    <w:rsid w:val="00D853F1"/>
    <w:rsid w:val="00DA08AE"/>
    <w:rsid w:val="00DA4A35"/>
    <w:rsid w:val="00DA63BF"/>
    <w:rsid w:val="00DA6660"/>
    <w:rsid w:val="00DB4285"/>
    <w:rsid w:val="00DB66AF"/>
    <w:rsid w:val="00DB6951"/>
    <w:rsid w:val="00DC3B60"/>
    <w:rsid w:val="00DD36FE"/>
    <w:rsid w:val="00DE37C2"/>
    <w:rsid w:val="00DE7295"/>
    <w:rsid w:val="00DF6321"/>
    <w:rsid w:val="00E066B5"/>
    <w:rsid w:val="00E12F6A"/>
    <w:rsid w:val="00E14AFC"/>
    <w:rsid w:val="00E17774"/>
    <w:rsid w:val="00E17DF8"/>
    <w:rsid w:val="00E24C7A"/>
    <w:rsid w:val="00E304DE"/>
    <w:rsid w:val="00E45FA4"/>
    <w:rsid w:val="00E505EF"/>
    <w:rsid w:val="00E54C50"/>
    <w:rsid w:val="00E55B8C"/>
    <w:rsid w:val="00E57B1B"/>
    <w:rsid w:val="00E6601D"/>
    <w:rsid w:val="00E70756"/>
    <w:rsid w:val="00E77F9A"/>
    <w:rsid w:val="00E80FFB"/>
    <w:rsid w:val="00E869CB"/>
    <w:rsid w:val="00E86BA6"/>
    <w:rsid w:val="00E92A2E"/>
    <w:rsid w:val="00E92C9A"/>
    <w:rsid w:val="00E96D7E"/>
    <w:rsid w:val="00E9788C"/>
    <w:rsid w:val="00EA41A7"/>
    <w:rsid w:val="00EA49ED"/>
    <w:rsid w:val="00EA5C08"/>
    <w:rsid w:val="00EB3139"/>
    <w:rsid w:val="00EB3BC2"/>
    <w:rsid w:val="00EC0560"/>
    <w:rsid w:val="00EC1691"/>
    <w:rsid w:val="00EE1249"/>
    <w:rsid w:val="00EF07F6"/>
    <w:rsid w:val="00EF7BFE"/>
    <w:rsid w:val="00F03AD9"/>
    <w:rsid w:val="00F07180"/>
    <w:rsid w:val="00F07329"/>
    <w:rsid w:val="00F11688"/>
    <w:rsid w:val="00F17244"/>
    <w:rsid w:val="00F176F2"/>
    <w:rsid w:val="00F25FDF"/>
    <w:rsid w:val="00F30892"/>
    <w:rsid w:val="00F4147D"/>
    <w:rsid w:val="00F47132"/>
    <w:rsid w:val="00F51EE8"/>
    <w:rsid w:val="00F554B8"/>
    <w:rsid w:val="00F67D9A"/>
    <w:rsid w:val="00F82B37"/>
    <w:rsid w:val="00F840EB"/>
    <w:rsid w:val="00F86123"/>
    <w:rsid w:val="00F91D0E"/>
    <w:rsid w:val="00FA69B8"/>
    <w:rsid w:val="00FB0F5B"/>
    <w:rsid w:val="00FD706D"/>
    <w:rsid w:val="00FE0860"/>
    <w:rsid w:val="00FE2267"/>
    <w:rsid w:val="00FE3687"/>
    <w:rsid w:val="00FF0BBA"/>
    <w:rsid w:val="00FF498B"/>
    <w:rsid w:val="00FF7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EAE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85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D853F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44611F"/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9B659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6">
    <w:name w:val="Title"/>
    <w:basedOn w:val="a"/>
    <w:next w:val="a"/>
    <w:link w:val="a7"/>
    <w:qFormat/>
    <w:locked/>
    <w:rsid w:val="009E1286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7">
    <w:name w:val="Название Знак"/>
    <w:link w:val="a6"/>
    <w:rsid w:val="009E1286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styleId="a8">
    <w:name w:val="Hyperlink"/>
    <w:uiPriority w:val="99"/>
    <w:unhideWhenUsed/>
    <w:rsid w:val="007D001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1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46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46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4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admkurag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2EB42C-AC81-40E1-A5BA-FC7ECE071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2932</TotalTime>
  <Pages>2</Pages>
  <Words>508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User</cp:lastModifiedBy>
  <cp:revision>44</cp:revision>
  <cp:lastPrinted>2022-01-18T03:55:00Z</cp:lastPrinted>
  <dcterms:created xsi:type="dcterms:W3CDTF">2015-04-09T04:32:00Z</dcterms:created>
  <dcterms:modified xsi:type="dcterms:W3CDTF">2022-01-18T04:28:00Z</dcterms:modified>
</cp:coreProperties>
</file>